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AD03" w14:textId="77777777" w:rsidR="00C94A0D" w:rsidRPr="00F44AA1" w:rsidRDefault="000712A2" w:rsidP="00A45868">
      <w:pPr>
        <w:widowControl/>
        <w:spacing w:line="360" w:lineRule="auto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bookmarkStart w:id="0" w:name="OLE_LINK4"/>
      <w:bookmarkStart w:id="1" w:name="OLE_LINK5"/>
      <w:r w:rsidRPr="00F44AA1">
        <w:rPr>
          <w:rFonts w:ascii="微软雅黑" w:eastAsia="微软雅黑" w:hAnsi="微软雅黑" w:hint="eastAsia"/>
          <w:b/>
          <w:sz w:val="36"/>
          <w:szCs w:val="36"/>
        </w:rPr>
        <w:t>供应商调查表</w:t>
      </w:r>
      <w:bookmarkStart w:id="2" w:name="供应商调查表"/>
      <w:bookmarkEnd w:id="0"/>
      <w:bookmarkEnd w:id="1"/>
      <w:bookmarkEnd w:id="2"/>
      <w:r w:rsidR="00C94A0D" w:rsidRPr="00F44AA1">
        <w:rPr>
          <w:rFonts w:ascii="微软雅黑" w:eastAsia="微软雅黑" w:hAnsi="微软雅黑" w:hint="eastAsia"/>
          <w:b/>
          <w:sz w:val="36"/>
          <w:szCs w:val="36"/>
        </w:rPr>
        <w:t>（</w:t>
      </w:r>
      <w:r w:rsidR="00EA08B8" w:rsidRPr="00F44AA1">
        <w:rPr>
          <w:rFonts w:ascii="微软雅黑" w:eastAsia="微软雅黑" w:hAnsi="微软雅黑" w:hint="eastAsia"/>
          <w:b/>
          <w:sz w:val="36"/>
          <w:szCs w:val="36"/>
        </w:rPr>
        <w:t>设备类</w:t>
      </w:r>
      <w:r w:rsidR="00C94A0D" w:rsidRPr="00F44AA1">
        <w:rPr>
          <w:rFonts w:ascii="微软雅黑" w:eastAsia="微软雅黑" w:hAnsi="微软雅黑" w:hint="eastAsia"/>
          <w:b/>
          <w:sz w:val="36"/>
          <w:szCs w:val="36"/>
        </w:rPr>
        <w:t>）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708"/>
        <w:gridCol w:w="1276"/>
        <w:gridCol w:w="1134"/>
        <w:gridCol w:w="851"/>
        <w:gridCol w:w="1417"/>
      </w:tblGrid>
      <w:tr w:rsidR="001B460C" w:rsidRPr="006A2DF5" w14:paraId="795884EF" w14:textId="77777777" w:rsidTr="009557A6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3908" w14:textId="77777777" w:rsidR="001B460C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引入来源：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EC28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□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公开招标报名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□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项目组网上寻源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□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项目负责人推荐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□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其他_</w:t>
            </w:r>
            <w:r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>__________</w:t>
            </w:r>
          </w:p>
        </w:tc>
      </w:tr>
      <w:tr w:rsidR="001B460C" w:rsidRPr="006A2DF5" w14:paraId="7FB6CFAF" w14:textId="77777777" w:rsidTr="009557A6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0ACD3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公司（工厂）名称：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F8FC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7A82A204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5B3F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法人代表：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3E4D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F593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注册资金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EDEF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57E012C0" w14:textId="77777777" w:rsidTr="00B0359E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E7C80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公司地址：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AF684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7E7BC906" w14:textId="77777777" w:rsidTr="00B0359E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C2B3D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工厂地址：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394B0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59BCB537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E802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营业执照号码：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91A2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FC5E7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886FFC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国税税务登记证号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DE6D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04476BED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0F2F8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银行账号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5F4D3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2F99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开户银行名称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4DE78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09C982CD" w14:textId="77777777" w:rsidTr="00B0359E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41DC4" w14:textId="77777777" w:rsidR="001B460C" w:rsidRDefault="001B460C" w:rsidP="001B460C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银行地址：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CAAA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169E3D16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97F1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总经理</w:t>
            </w:r>
            <w:r w:rsidRPr="006A2DF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0A522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BE61D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联系电话</w:t>
            </w:r>
            <w:r w:rsidRPr="006A2DF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BB6F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3799476D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2B77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业务负责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人：</w:t>
            </w:r>
            <w:r w:rsidRPr="006A2DF5"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25017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776B8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联系电话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24E0E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14588225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6005C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企业性质：□国有   □集体   □私营   □外商独资   □中外合资   □股份有限公司   □有限责任公司   □其他</w:t>
            </w:r>
          </w:p>
        </w:tc>
      </w:tr>
      <w:tr w:rsidR="001B460C" w:rsidRPr="006A2DF5" w14:paraId="785F5FCE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8C2D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股东信息：</w:t>
            </w:r>
          </w:p>
        </w:tc>
      </w:tr>
      <w:tr w:rsidR="001B460C" w:rsidRPr="006A2DF5" w14:paraId="468DB473" w14:textId="77777777" w:rsidTr="008344BA">
        <w:trPr>
          <w:trHeight w:val="102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4A48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  <w:t>（注明公司股东信息）</w:t>
            </w:r>
          </w:p>
        </w:tc>
      </w:tr>
      <w:tr w:rsidR="001B460C" w:rsidRPr="006A2DF5" w14:paraId="3DAC592C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8934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关联公司： </w:t>
            </w:r>
          </w:p>
        </w:tc>
      </w:tr>
      <w:tr w:rsidR="001B460C" w:rsidRPr="006A2DF5" w14:paraId="62FE35DC" w14:textId="77777777" w:rsidTr="008344BA">
        <w:trPr>
          <w:trHeight w:val="102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B930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  <w:t>（如无，则写“确认无关联公司”）</w:t>
            </w:r>
          </w:p>
        </w:tc>
      </w:tr>
      <w:tr w:rsidR="001B460C" w:rsidRPr="006A2DF5" w14:paraId="21AD46BE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52771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公司创立时间：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F0D1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68CD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工厂投产时间：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695E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76D69078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A9CA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工厂占地面积：</w:t>
            </w:r>
            <w:r w:rsidRPr="006A2DF5"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157CA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1BD11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厂房占地面积：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F2977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20685691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14E6C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营业规模（前年）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  <w:r w:rsidRPr="006A2DF5"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A3E68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8E5F7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营业规模（去年）</w:t>
            </w: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E176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44ED7DC2" w14:textId="77777777" w:rsidTr="00E42594">
        <w:trPr>
          <w:trHeight w:val="454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C553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发票类型：</w:t>
            </w:r>
            <w:r w:rsidRPr="006A2DF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□一般增值税    □普通发票   □其他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A63" w14:textId="77777777" w:rsidR="001B460C" w:rsidRPr="00E42594" w:rsidRDefault="001B460C" w:rsidP="001B460C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4259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税点：</w:t>
            </w: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□13%</w:t>
            </w:r>
            <w:r w:rsidRPr="006A2DF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 xml:space="preserve">   □</w:t>
            </w: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9%</w:t>
            </w:r>
            <w:r w:rsidRPr="006A2DF5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□6%</w:t>
            </w:r>
            <w:r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□3%</w:t>
            </w:r>
            <w:r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□其他</w:t>
            </w:r>
          </w:p>
        </w:tc>
      </w:tr>
      <w:tr w:rsidR="001B460C" w:rsidRPr="006A2DF5" w14:paraId="68FC3785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547D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质量保证体系情况</w:t>
            </w:r>
          </w:p>
        </w:tc>
      </w:tr>
      <w:tr w:rsidR="001B460C" w:rsidRPr="006A2DF5" w14:paraId="5B024BC4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AC9AD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质量管理体系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47BBF5" w14:textId="77777777" w:rsidR="001B460C" w:rsidRPr="006A2DF5" w:rsidRDefault="001B460C" w:rsidP="001B460C">
            <w:pPr>
              <w:widowControl/>
              <w:ind w:leftChars="897" w:left="1884" w:firstLineChars="350" w:firstLine="630"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1B460C" w:rsidRPr="006A2DF5" w14:paraId="1E1CA512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8D07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公司产品质量认证情况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2BF9D7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206DEB3A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56699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有关产品生产能力调查</w:t>
            </w:r>
          </w:p>
        </w:tc>
      </w:tr>
      <w:tr w:rsidR="001B460C" w:rsidRPr="006A2DF5" w14:paraId="6DACCC7A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DC46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038DB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1F1B6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年产量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D03F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年产值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E7EA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1B460C" w:rsidRPr="006A2DF5" w14:paraId="42B03E80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D67AC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F4FE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A75D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749F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4EFCB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0EA0A9CC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A82CC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8C531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D704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2BC25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8D5D8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B460C" w:rsidRPr="006A2DF5" w14:paraId="75F532CF" w14:textId="77777777" w:rsidTr="009557A6">
        <w:trPr>
          <w:trHeight w:val="4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EA0EB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3EDA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7DEC0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5660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66A2" w14:textId="77777777" w:rsidR="001B460C" w:rsidRPr="006A2DF5" w:rsidRDefault="001B460C" w:rsidP="001B460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1B460C" w:rsidRPr="006A2DF5" w14:paraId="72FEA2E8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B26DC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长期合作客户（不超过10个）</w:t>
            </w:r>
          </w:p>
        </w:tc>
      </w:tr>
      <w:tr w:rsidR="001B460C" w:rsidRPr="006A2DF5" w14:paraId="34BD5363" w14:textId="77777777" w:rsidTr="00D26282">
        <w:trPr>
          <w:trHeight w:val="102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DBC8815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</w:p>
        </w:tc>
      </w:tr>
      <w:tr w:rsidR="001B460C" w:rsidRPr="006A2DF5" w14:paraId="2CBF8765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AEC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公司产品在行业内的产能及专利情况</w:t>
            </w:r>
          </w:p>
        </w:tc>
      </w:tr>
      <w:tr w:rsidR="001B460C" w:rsidRPr="006A2DF5" w14:paraId="5E3598C6" w14:textId="77777777" w:rsidTr="00D26282">
        <w:trPr>
          <w:trHeight w:val="1020"/>
        </w:trPr>
        <w:tc>
          <w:tcPr>
            <w:tcW w:w="98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0A9A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1B460C" w:rsidRPr="006A2DF5" w14:paraId="3E027992" w14:textId="77777777" w:rsidTr="00EA0845">
        <w:trPr>
          <w:trHeight w:val="312"/>
        </w:trPr>
        <w:tc>
          <w:tcPr>
            <w:tcW w:w="98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42C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67ED8513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EAADB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公司人员组织情况</w:t>
            </w:r>
            <w:r w:rsidRPr="006A2DF5"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  <w:t>组织架构及对应的人数信息</w:t>
            </w:r>
            <w:r w:rsidRPr="006A2DF5">
              <w:rPr>
                <w:rFonts w:ascii="微软雅黑" w:eastAsia="微软雅黑" w:hAnsi="微软雅黑" w:cs="宋体" w:hint="eastAsia"/>
                <w:color w:val="FF6161"/>
                <w:kern w:val="0"/>
                <w:sz w:val="18"/>
                <w:szCs w:val="18"/>
              </w:rPr>
              <w:t>）</w:t>
            </w:r>
          </w:p>
        </w:tc>
      </w:tr>
      <w:tr w:rsidR="001B460C" w:rsidRPr="006A2DF5" w14:paraId="750B5547" w14:textId="77777777" w:rsidTr="00D26282">
        <w:trPr>
          <w:trHeight w:val="1020"/>
        </w:trPr>
        <w:tc>
          <w:tcPr>
            <w:tcW w:w="98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E170AF0" w14:textId="77777777" w:rsidR="001B460C" w:rsidRPr="006A2DF5" w:rsidRDefault="001B460C" w:rsidP="001B460C">
            <w:pPr>
              <w:pStyle w:val="2"/>
              <w:spacing w:after="0" w:line="360" w:lineRule="auto"/>
              <w:ind w:leftChars="0" w:left="0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</w:p>
        </w:tc>
      </w:tr>
      <w:tr w:rsidR="001B460C" w:rsidRPr="006A2DF5" w14:paraId="21C4D1DB" w14:textId="77777777" w:rsidTr="009557A6">
        <w:trPr>
          <w:trHeight w:val="454"/>
        </w:trPr>
        <w:tc>
          <w:tcPr>
            <w:tcW w:w="98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D3788E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B460C" w:rsidRPr="006A2DF5" w14:paraId="7D2D74CF" w14:textId="77777777" w:rsidTr="009557A6">
        <w:trPr>
          <w:trHeight w:val="4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721D" w14:textId="77777777" w:rsidR="001B460C" w:rsidRPr="006A2DF5" w:rsidRDefault="001B460C" w:rsidP="001B460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公司经营范围（产品）</w:t>
            </w:r>
          </w:p>
        </w:tc>
      </w:tr>
      <w:tr w:rsidR="001B460C" w:rsidRPr="006A2DF5" w14:paraId="657CCE20" w14:textId="77777777" w:rsidTr="009557A6">
        <w:trPr>
          <w:trHeight w:val="113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24D4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1B460C" w:rsidRPr="006A2DF5" w14:paraId="194C3A07" w14:textId="77777777" w:rsidTr="00052643">
        <w:trPr>
          <w:trHeight w:val="433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C9E27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  <w:r w:rsidRPr="006A2DF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公司内部有无美的离职人员任职</w:t>
            </w:r>
          </w:p>
        </w:tc>
      </w:tr>
      <w:tr w:rsidR="001B460C" w:rsidRPr="006A2DF5" w14:paraId="5DA38DF3" w14:textId="77777777" w:rsidTr="00052643">
        <w:trPr>
          <w:trHeight w:val="2112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53"/>
              <w:gridCol w:w="3148"/>
              <w:gridCol w:w="1631"/>
              <w:gridCol w:w="1627"/>
            </w:tblGrid>
            <w:tr w:rsidR="001B460C" w:rsidRPr="006A2DF5" w14:paraId="1805C937" w14:textId="77777777" w:rsidTr="00052643">
              <w:trPr>
                <w:trHeight w:val="450"/>
              </w:trPr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ADBC3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序号</w:t>
                  </w:r>
                </w:p>
              </w:tc>
              <w:tc>
                <w:tcPr>
                  <w:tcW w:w="1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D8AAD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曾在美的任职人员姓名</w:t>
                  </w:r>
                </w:p>
              </w:tc>
              <w:tc>
                <w:tcPr>
                  <w:tcW w:w="1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DE995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离职前所在单位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6F80E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美的职务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725E6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美的职级</w:t>
                  </w:r>
                </w:p>
              </w:tc>
            </w:tr>
            <w:tr w:rsidR="001B460C" w:rsidRPr="006A2DF5" w14:paraId="6D3421E7" w14:textId="77777777" w:rsidTr="00052643">
              <w:trPr>
                <w:trHeight w:val="270"/>
              </w:trPr>
              <w:tc>
                <w:tcPr>
                  <w:tcW w:w="3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50299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1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1633A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87206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B34BB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2E125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1B460C" w:rsidRPr="006A2DF5" w14:paraId="0065F7E1" w14:textId="77777777" w:rsidTr="00052643">
              <w:trPr>
                <w:trHeight w:val="270"/>
              </w:trPr>
              <w:tc>
                <w:tcPr>
                  <w:tcW w:w="3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5967B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2</w:t>
                  </w:r>
                </w:p>
              </w:tc>
              <w:tc>
                <w:tcPr>
                  <w:tcW w:w="1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6A8E06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D775DD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D17886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099354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62E317AD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1756"/>
              <w:gridCol w:w="1976"/>
              <w:gridCol w:w="1986"/>
              <w:gridCol w:w="1701"/>
              <w:gridCol w:w="1559"/>
            </w:tblGrid>
            <w:tr w:rsidR="001B460C" w:rsidRPr="006A2DF5" w14:paraId="64AE6BDF" w14:textId="77777777" w:rsidTr="00052643">
              <w:trPr>
                <w:trHeight w:val="450"/>
              </w:trPr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036BE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序号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0F8A8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从美的离职时间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01282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在供应商入职时间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2D805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担任职务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62D01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是否有股份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95C80" w14:textId="77777777" w:rsidR="001B460C" w:rsidRPr="006A2DF5" w:rsidRDefault="001B460C" w:rsidP="001B460C">
                  <w:pPr>
                    <w:widowControl/>
                    <w:spacing w:line="36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持股比例</w:t>
                  </w:r>
                </w:p>
              </w:tc>
            </w:tr>
            <w:tr w:rsidR="001B460C" w:rsidRPr="006A2DF5" w14:paraId="09F80B42" w14:textId="77777777" w:rsidTr="00052643">
              <w:trPr>
                <w:trHeight w:val="2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D2DE5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6628B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F1264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13A07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C109F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67F8D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1B460C" w:rsidRPr="006A2DF5" w14:paraId="3F7F5939" w14:textId="77777777" w:rsidTr="00052643">
              <w:trPr>
                <w:trHeight w:val="2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49DF3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18"/>
                    </w:rPr>
                  </w:pPr>
                  <w:r w:rsidRPr="006A2DF5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18"/>
                    </w:rPr>
                    <w:t>2</w:t>
                  </w:r>
                </w:p>
              </w:tc>
              <w:tc>
                <w:tcPr>
                  <w:tcW w:w="1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BC24E0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DFAF05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4A2037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C2D02C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B8FAEE" w14:textId="77777777" w:rsidR="001B460C" w:rsidRPr="006A2DF5" w:rsidRDefault="001B460C" w:rsidP="001B460C">
                  <w:pPr>
                    <w:widowControl/>
                    <w:spacing w:line="500" w:lineRule="exact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138EB49B" w14:textId="77777777" w:rsidR="001B460C" w:rsidRPr="007B78B3" w:rsidRDefault="001B460C" w:rsidP="001B460C">
            <w:pPr>
              <w:widowControl/>
              <w:rPr>
                <w:rFonts w:ascii="黑体" w:eastAsia="黑体" w:hAnsi="黑体" w:hint="eastAsia"/>
                <w:sz w:val="24"/>
              </w:rPr>
            </w:pPr>
            <w:r w:rsidRPr="007B78B3">
              <w:rPr>
                <w:rFonts w:ascii="黑体" w:eastAsia="黑体" w:hAnsi="黑体" w:hint="eastAsia"/>
                <w:sz w:val="24"/>
              </w:rPr>
              <w:t>（注：若无美的离职人员，请下行在回复“我司内部无美的离职人员任职”）</w:t>
            </w:r>
          </w:p>
          <w:p w14:paraId="64B34A11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4D2D4B03" w14:textId="77777777" w:rsidR="001B460C" w:rsidRPr="006A2DF5" w:rsidRDefault="001B460C" w:rsidP="001B460C">
            <w:pPr>
              <w:widowControl/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68997A4" w14:textId="77777777" w:rsidR="00EB09E7" w:rsidRPr="00453CAC" w:rsidRDefault="00EA0845" w:rsidP="00EA0845">
      <w:pPr>
        <w:spacing w:line="240" w:lineRule="exact"/>
        <w:rPr>
          <w:rFonts w:ascii="微软雅黑" w:eastAsia="微软雅黑" w:hAnsi="微软雅黑"/>
          <w:i/>
          <w:color w:val="FF0000"/>
          <w:sz w:val="16"/>
        </w:rPr>
      </w:pPr>
      <w:r w:rsidRPr="00453CAC">
        <w:rPr>
          <w:rFonts w:ascii="微软雅黑" w:eastAsia="微软雅黑" w:hAnsi="微软雅黑" w:hint="eastAsia"/>
          <w:i/>
          <w:color w:val="FF0000"/>
          <w:sz w:val="16"/>
          <w:highlight w:val="yellow"/>
        </w:rPr>
        <w:t>注：需另外提供</w:t>
      </w:r>
      <w:r w:rsidR="000B5D40" w:rsidRPr="00453CAC">
        <w:rPr>
          <w:rFonts w:ascii="微软雅黑" w:eastAsia="微软雅黑" w:hAnsi="微软雅黑" w:hint="eastAsia"/>
          <w:i/>
          <w:color w:val="FF0000"/>
          <w:sz w:val="16"/>
          <w:highlight w:val="yellow"/>
        </w:rPr>
        <w:t>营业执照复印件（正副本均可）；</w:t>
      </w:r>
      <w:r w:rsidRPr="00453CAC">
        <w:rPr>
          <w:rFonts w:ascii="微软雅黑" w:eastAsia="微软雅黑" w:hAnsi="微软雅黑" w:hint="eastAsia"/>
          <w:i/>
          <w:color w:val="FF0000"/>
          <w:sz w:val="16"/>
          <w:highlight w:val="yellow"/>
        </w:rPr>
        <w:t>法人身份证复印件（正反面均需）；税务登记证（国税）复印件（正副本均可）；银行开户许可证复印件、开票底联凭证复印件；ISO9001、ISO14001（如有）、ISO45001（如有）体系认证复印件；产品认证证书（如有）；代理品牌的授权书复印件（如为代理）；</w:t>
      </w:r>
    </w:p>
    <w:p w14:paraId="478B4BCA" w14:textId="77777777" w:rsidR="0046151C" w:rsidRDefault="0046151C" w:rsidP="0046151C">
      <w:pPr>
        <w:spacing w:line="240" w:lineRule="exact"/>
        <w:ind w:leftChars="300" w:left="630" w:right="200"/>
        <w:jc w:val="right"/>
        <w:rPr>
          <w:rFonts w:ascii="微软雅黑" w:eastAsia="微软雅黑" w:hAnsi="微软雅黑"/>
          <w:color w:val="000000"/>
          <w:sz w:val="20"/>
        </w:rPr>
      </w:pPr>
    </w:p>
    <w:p w14:paraId="45E75CB9" w14:textId="77777777" w:rsidR="0046151C" w:rsidRPr="00865EB9" w:rsidRDefault="00EA0845" w:rsidP="0087351E">
      <w:pPr>
        <w:wordWrap w:val="0"/>
        <w:spacing w:line="400" w:lineRule="exact"/>
        <w:ind w:leftChars="300" w:left="630" w:right="198"/>
        <w:jc w:val="right"/>
        <w:rPr>
          <w:rFonts w:ascii="黑体" w:eastAsia="黑体" w:hAnsi="黑体" w:hint="eastAsia"/>
          <w:b/>
          <w:color w:val="000000"/>
          <w:sz w:val="24"/>
        </w:rPr>
      </w:pPr>
      <w:r w:rsidRPr="00865EB9">
        <w:rPr>
          <w:rFonts w:ascii="黑体" w:eastAsia="黑体" w:hAnsi="黑体" w:hint="eastAsia"/>
          <w:b/>
          <w:color w:val="000000"/>
          <w:sz w:val="24"/>
        </w:rPr>
        <w:t>供应商签字</w:t>
      </w:r>
      <w:r w:rsidR="0046151C" w:rsidRPr="00865EB9">
        <w:rPr>
          <w:rFonts w:ascii="黑体" w:eastAsia="黑体" w:hAnsi="黑体" w:hint="eastAsia"/>
          <w:b/>
          <w:color w:val="000000"/>
          <w:sz w:val="24"/>
        </w:rPr>
        <w:t xml:space="preserve">（盖章）： </w:t>
      </w:r>
      <w:r w:rsidR="0046151C" w:rsidRPr="00865EB9">
        <w:rPr>
          <w:rFonts w:ascii="黑体" w:eastAsia="黑体" w:hAnsi="黑体"/>
          <w:b/>
          <w:color w:val="000000"/>
          <w:sz w:val="24"/>
        </w:rPr>
        <w:t xml:space="preserve">      </w:t>
      </w:r>
    </w:p>
    <w:p w14:paraId="57DD04F7" w14:textId="77777777" w:rsidR="001628C4" w:rsidRPr="006A2DF5" w:rsidRDefault="001628C4" w:rsidP="00EF742E">
      <w:pPr>
        <w:rPr>
          <w:rFonts w:ascii="微软雅黑" w:eastAsia="微软雅黑" w:hAnsi="微软雅黑" w:hint="eastAsia"/>
          <w:color w:val="FF0000"/>
        </w:rPr>
      </w:pPr>
    </w:p>
    <w:sectPr w:rsidR="001628C4" w:rsidRPr="006A2DF5" w:rsidSect="00227C89">
      <w:headerReference w:type="default" r:id="rId7"/>
      <w:footerReference w:type="default" r:id="rId8"/>
      <w:pgSz w:w="11906" w:h="16838"/>
      <w:pgMar w:top="1134" w:right="1077" w:bottom="1134" w:left="1077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F266" w14:textId="77777777" w:rsidR="00D33FC5" w:rsidRDefault="00D33FC5" w:rsidP="00EF742E">
      <w:r>
        <w:separator/>
      </w:r>
    </w:p>
  </w:endnote>
  <w:endnote w:type="continuationSeparator" w:id="0">
    <w:p w14:paraId="4C8E332B" w14:textId="77777777" w:rsidR="00D33FC5" w:rsidRDefault="00D33FC5" w:rsidP="00E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AA37" w14:textId="77777777" w:rsidR="00C76F77" w:rsidRDefault="00C76F7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3CA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3CA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056D147" w14:textId="77777777" w:rsidR="00A45868" w:rsidRPr="00827842" w:rsidRDefault="00A45868">
    <w:pPr>
      <w:pStyle w:val="a5"/>
      <w:rPr>
        <w:rFonts w:ascii="微软雅黑" w:eastAsia="微软雅黑" w:hAnsi="微软雅黑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26B4" w14:textId="77777777" w:rsidR="00D33FC5" w:rsidRDefault="00D33FC5" w:rsidP="00EF742E">
      <w:r>
        <w:separator/>
      </w:r>
    </w:p>
  </w:footnote>
  <w:footnote w:type="continuationSeparator" w:id="0">
    <w:p w14:paraId="0CFE696A" w14:textId="77777777" w:rsidR="00D33FC5" w:rsidRDefault="00D33FC5" w:rsidP="00EF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492A" w14:textId="1500D5BB" w:rsidR="00C76F77" w:rsidRPr="005B36D2" w:rsidRDefault="001B6018" w:rsidP="00C76F77">
    <w:pPr>
      <w:pStyle w:val="a4"/>
      <w:pBdr>
        <w:bottom w:val="none" w:sz="0" w:space="0" w:color="auto"/>
      </w:pBdr>
      <w:ind w:leftChars="100" w:left="210"/>
      <w:jc w:val="left"/>
      <w:rPr>
        <w:rFonts w:ascii="微软雅黑" w:eastAsia="微软雅黑" w:hAnsi="微软雅黑" w:hint="eastAsia"/>
        <w:sz w:val="21"/>
        <w:szCs w:val="21"/>
      </w:rPr>
    </w:pPr>
    <w:r w:rsidRPr="005B36D2">
      <w:rPr>
        <w:rFonts w:ascii="微软雅黑" w:eastAsia="微软雅黑" w:hAnsi="微软雅黑"/>
        <w:noProof/>
      </w:rPr>
      <w:drawing>
        <wp:anchor distT="0" distB="0" distL="114300" distR="114300" simplePos="0" relativeHeight="251657728" behindDoc="1" locked="0" layoutInCell="1" allowOverlap="1" wp14:anchorId="0A25D597" wp14:editId="6E4CD7D4">
          <wp:simplePos x="0" y="0"/>
          <wp:positionH relativeFrom="column">
            <wp:posOffset>4521835</wp:posOffset>
          </wp:positionH>
          <wp:positionV relativeFrom="paragraph">
            <wp:posOffset>-645795</wp:posOffset>
          </wp:positionV>
          <wp:extent cx="2117090" cy="1497330"/>
          <wp:effectExtent l="0" t="0" r="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F77" w:rsidRPr="005B36D2">
      <w:rPr>
        <w:rFonts w:ascii="微软雅黑" w:eastAsia="微软雅黑" w:hAnsi="微软雅黑" w:hint="eastAsia"/>
        <w:sz w:val="21"/>
        <w:szCs w:val="21"/>
      </w:rPr>
      <w:t>安得智联</w:t>
    </w:r>
    <w:r w:rsidR="005B36D2" w:rsidRPr="005B36D2">
      <w:rPr>
        <w:rFonts w:ascii="微软雅黑" w:eastAsia="微软雅黑" w:hAnsi="微软雅黑" w:hint="eastAsia"/>
        <w:sz w:val="21"/>
        <w:szCs w:val="21"/>
      </w:rPr>
      <w:t>_设备类供应商调查表</w:t>
    </w:r>
  </w:p>
  <w:p w14:paraId="5CD5BA0E" w14:textId="77777777" w:rsidR="00C76F77" w:rsidRDefault="00C76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2F3E"/>
    <w:multiLevelType w:val="hybridMultilevel"/>
    <w:tmpl w:val="42AE7354"/>
    <w:lvl w:ilvl="0" w:tplc="DA3CB6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2CF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AB1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AAD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E4B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EB3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087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676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0C7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435"/>
    <w:multiLevelType w:val="singleLevel"/>
    <w:tmpl w:val="3E443F18"/>
    <w:lvl w:ilvl="0">
      <w:start w:val="1"/>
      <w:numFmt w:val="decimal"/>
      <w:lvlText w:val="%1）"/>
      <w:lvlJc w:val="left"/>
      <w:pPr>
        <w:tabs>
          <w:tab w:val="num" w:pos="1155"/>
        </w:tabs>
        <w:ind w:left="1155" w:hanging="315"/>
      </w:pPr>
      <w:rPr>
        <w:rFonts w:hint="eastAsia"/>
      </w:rPr>
    </w:lvl>
  </w:abstractNum>
  <w:abstractNum w:abstractNumId="2" w15:restartNumberingAfterBreak="0">
    <w:nsid w:val="32676672"/>
    <w:multiLevelType w:val="hybridMultilevel"/>
    <w:tmpl w:val="4058C1E2"/>
    <w:lvl w:ilvl="0" w:tplc="24345B40">
      <w:start w:val="2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 w16cid:durableId="1367178011">
    <w:abstractNumId w:val="1"/>
  </w:num>
  <w:num w:numId="2" w16cid:durableId="356734955">
    <w:abstractNumId w:val="2"/>
  </w:num>
  <w:num w:numId="3" w16cid:durableId="53766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73"/>
    <w:rsid w:val="000026CE"/>
    <w:rsid w:val="00017026"/>
    <w:rsid w:val="00052643"/>
    <w:rsid w:val="00062B9A"/>
    <w:rsid w:val="00063002"/>
    <w:rsid w:val="000712A2"/>
    <w:rsid w:val="000A60D3"/>
    <w:rsid w:val="000B5D40"/>
    <w:rsid w:val="000C7D73"/>
    <w:rsid w:val="001023ED"/>
    <w:rsid w:val="00106133"/>
    <w:rsid w:val="00145D16"/>
    <w:rsid w:val="00152ED5"/>
    <w:rsid w:val="001628C4"/>
    <w:rsid w:val="0017312C"/>
    <w:rsid w:val="001860DF"/>
    <w:rsid w:val="00196CB0"/>
    <w:rsid w:val="001B009F"/>
    <w:rsid w:val="001B460C"/>
    <w:rsid w:val="001B6018"/>
    <w:rsid w:val="001E1FE7"/>
    <w:rsid w:val="001E64D9"/>
    <w:rsid w:val="002216B2"/>
    <w:rsid w:val="00227C89"/>
    <w:rsid w:val="002462C8"/>
    <w:rsid w:val="00285127"/>
    <w:rsid w:val="002C70EC"/>
    <w:rsid w:val="002D1C5A"/>
    <w:rsid w:val="002E4F39"/>
    <w:rsid w:val="00300765"/>
    <w:rsid w:val="003240C1"/>
    <w:rsid w:val="00371A1C"/>
    <w:rsid w:val="00410470"/>
    <w:rsid w:val="004272F6"/>
    <w:rsid w:val="00431671"/>
    <w:rsid w:val="00453CAC"/>
    <w:rsid w:val="0046141C"/>
    <w:rsid w:val="0046151C"/>
    <w:rsid w:val="00463B65"/>
    <w:rsid w:val="00477A44"/>
    <w:rsid w:val="004C3775"/>
    <w:rsid w:val="00506A6D"/>
    <w:rsid w:val="005346FE"/>
    <w:rsid w:val="005504A9"/>
    <w:rsid w:val="00556317"/>
    <w:rsid w:val="00581A8C"/>
    <w:rsid w:val="00584B2A"/>
    <w:rsid w:val="00596731"/>
    <w:rsid w:val="005A7B91"/>
    <w:rsid w:val="005B3442"/>
    <w:rsid w:val="005B36D2"/>
    <w:rsid w:val="006176EF"/>
    <w:rsid w:val="0064209D"/>
    <w:rsid w:val="0064555A"/>
    <w:rsid w:val="00662670"/>
    <w:rsid w:val="0068758A"/>
    <w:rsid w:val="006A2DF5"/>
    <w:rsid w:val="006D628A"/>
    <w:rsid w:val="0071660C"/>
    <w:rsid w:val="007272DE"/>
    <w:rsid w:val="00731975"/>
    <w:rsid w:val="0075416C"/>
    <w:rsid w:val="0077066A"/>
    <w:rsid w:val="00786C1D"/>
    <w:rsid w:val="00791788"/>
    <w:rsid w:val="007B78B3"/>
    <w:rsid w:val="007D54CA"/>
    <w:rsid w:val="00827842"/>
    <w:rsid w:val="008344BA"/>
    <w:rsid w:val="00834982"/>
    <w:rsid w:val="00865EB9"/>
    <w:rsid w:val="0087351E"/>
    <w:rsid w:val="00876B84"/>
    <w:rsid w:val="00886FFC"/>
    <w:rsid w:val="008C2778"/>
    <w:rsid w:val="008D5188"/>
    <w:rsid w:val="008E4608"/>
    <w:rsid w:val="008F7DC4"/>
    <w:rsid w:val="00901CD3"/>
    <w:rsid w:val="00916B0F"/>
    <w:rsid w:val="009557A6"/>
    <w:rsid w:val="009A58E3"/>
    <w:rsid w:val="009A59F4"/>
    <w:rsid w:val="009B78CA"/>
    <w:rsid w:val="009C1608"/>
    <w:rsid w:val="009C359F"/>
    <w:rsid w:val="009C7501"/>
    <w:rsid w:val="00A02307"/>
    <w:rsid w:val="00A0799E"/>
    <w:rsid w:val="00A15B21"/>
    <w:rsid w:val="00A45868"/>
    <w:rsid w:val="00A73E32"/>
    <w:rsid w:val="00AA25B6"/>
    <w:rsid w:val="00AA7FCD"/>
    <w:rsid w:val="00B0359E"/>
    <w:rsid w:val="00B073A0"/>
    <w:rsid w:val="00B40102"/>
    <w:rsid w:val="00B413DB"/>
    <w:rsid w:val="00B42F47"/>
    <w:rsid w:val="00B50D5A"/>
    <w:rsid w:val="00B54467"/>
    <w:rsid w:val="00B6636C"/>
    <w:rsid w:val="00B73571"/>
    <w:rsid w:val="00BA0426"/>
    <w:rsid w:val="00C17398"/>
    <w:rsid w:val="00C37D11"/>
    <w:rsid w:val="00C47423"/>
    <w:rsid w:val="00C54F79"/>
    <w:rsid w:val="00C61E39"/>
    <w:rsid w:val="00C65A91"/>
    <w:rsid w:val="00C7606E"/>
    <w:rsid w:val="00C76F77"/>
    <w:rsid w:val="00C808D9"/>
    <w:rsid w:val="00C835B0"/>
    <w:rsid w:val="00C9242B"/>
    <w:rsid w:val="00C94A0D"/>
    <w:rsid w:val="00CD3D0A"/>
    <w:rsid w:val="00D25EDE"/>
    <w:rsid w:val="00D26282"/>
    <w:rsid w:val="00D3169A"/>
    <w:rsid w:val="00D33FC5"/>
    <w:rsid w:val="00D351BB"/>
    <w:rsid w:val="00D3695D"/>
    <w:rsid w:val="00D74573"/>
    <w:rsid w:val="00D74C26"/>
    <w:rsid w:val="00D80A79"/>
    <w:rsid w:val="00D85F2B"/>
    <w:rsid w:val="00DE2A19"/>
    <w:rsid w:val="00E06262"/>
    <w:rsid w:val="00E42594"/>
    <w:rsid w:val="00E43B1D"/>
    <w:rsid w:val="00E8583C"/>
    <w:rsid w:val="00E868AC"/>
    <w:rsid w:val="00E86BA0"/>
    <w:rsid w:val="00EA0845"/>
    <w:rsid w:val="00EA08B8"/>
    <w:rsid w:val="00EA0D43"/>
    <w:rsid w:val="00EB0257"/>
    <w:rsid w:val="00EB09E7"/>
    <w:rsid w:val="00EC26FB"/>
    <w:rsid w:val="00EC7448"/>
    <w:rsid w:val="00EE2240"/>
    <w:rsid w:val="00EF66A9"/>
    <w:rsid w:val="00EF742E"/>
    <w:rsid w:val="00F35E1D"/>
    <w:rsid w:val="00F44AA1"/>
    <w:rsid w:val="00F47E75"/>
    <w:rsid w:val="00F55765"/>
    <w:rsid w:val="00FA3498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1C8D4"/>
  <w15:chartTrackingRefBased/>
  <w15:docId w15:val="{F0651DD0-2D73-4ABD-8FC7-0EDB31D8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D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C7D73"/>
    <w:pPr>
      <w:widowControl/>
      <w:tabs>
        <w:tab w:val="left" w:pos="540"/>
      </w:tabs>
      <w:ind w:left="600"/>
      <w:jc w:val="left"/>
    </w:pPr>
    <w:rPr>
      <w:rFonts w:ascii="宋体"/>
      <w:kern w:val="0"/>
      <w:sz w:val="30"/>
      <w:szCs w:val="18"/>
      <w:lang w:val="zh-CN"/>
    </w:rPr>
  </w:style>
  <w:style w:type="character" w:customStyle="1" w:styleId="Char">
    <w:name w:val="正文文本缩进 Char"/>
    <w:link w:val="a3"/>
    <w:rsid w:val="000C7D73"/>
    <w:rPr>
      <w:rFonts w:ascii="宋体" w:eastAsia="宋体" w:hAnsi="Times New Roman" w:cs="Times New Roman"/>
      <w:kern w:val="0"/>
      <w:sz w:val="30"/>
      <w:szCs w:val="18"/>
      <w:lang w:val="zh-CN"/>
    </w:rPr>
  </w:style>
  <w:style w:type="paragraph" w:styleId="a4">
    <w:name w:val="header"/>
    <w:basedOn w:val="a"/>
    <w:link w:val="Char0"/>
    <w:uiPriority w:val="99"/>
    <w:unhideWhenUsed/>
    <w:rsid w:val="00EF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F742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EF742E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semiHidden/>
    <w:rsid w:val="00D74573"/>
    <w:rPr>
      <w:sz w:val="18"/>
      <w:szCs w:val="18"/>
    </w:rPr>
  </w:style>
  <w:style w:type="paragraph" w:styleId="2">
    <w:name w:val="Body Text Indent 2"/>
    <w:basedOn w:val="a"/>
    <w:rsid w:val="002462C8"/>
    <w:pPr>
      <w:spacing w:after="120" w:line="480" w:lineRule="auto"/>
      <w:ind w:leftChars="200" w:left="420"/>
    </w:pPr>
  </w:style>
  <w:style w:type="paragraph" w:customStyle="1" w:styleId="Char1CharCharCharCharCharChar">
    <w:name w:val="Char1 Char Char Char Char Char Char"/>
    <w:basedOn w:val="a"/>
    <w:rsid w:val="001860DF"/>
    <w:rPr>
      <w:rFonts w:ascii="Tahoma" w:hAnsi="Tahoma" w:cs="Tahoma"/>
      <w:sz w:val="24"/>
    </w:rPr>
  </w:style>
  <w:style w:type="character" w:customStyle="1" w:styleId="a7">
    <w:name w:val="页眉 字符"/>
    <w:uiPriority w:val="99"/>
    <w:rsid w:val="00C76F77"/>
  </w:style>
  <w:style w:type="character" w:customStyle="1" w:styleId="a8">
    <w:name w:val="页脚 字符"/>
    <w:uiPriority w:val="99"/>
    <w:rsid w:val="00C7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供应商调查表</dc:title>
  <dc:subject/>
  <dc:creator>User</dc:creator>
  <cp:keywords/>
  <dc:description/>
  <cp:lastModifiedBy>Hanae Lu</cp:lastModifiedBy>
  <cp:revision>2</cp:revision>
  <dcterms:created xsi:type="dcterms:W3CDTF">2025-09-24T00:09:00Z</dcterms:created>
  <dcterms:modified xsi:type="dcterms:W3CDTF">2025-09-24T00:09:00Z</dcterms:modified>
</cp:coreProperties>
</file>